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C7" w:rsidRPr="008B4E0E" w:rsidRDefault="004B28B1" w:rsidP="009513C7">
      <w:pPr>
        <w:rPr>
          <w:rFonts w:ascii="Garamond" w:hAnsi="Garamond"/>
          <w:i/>
          <w:sz w:val="40"/>
          <w:szCs w:val="40"/>
          <w:lang w:val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B4E0E">
        <w:rPr>
          <w:rFonts w:ascii="Garamond" w:hAnsi="Garamond"/>
          <w:i/>
          <w:sz w:val="40"/>
          <w:szCs w:val="40"/>
          <w:highlight w:val="yellow"/>
          <w:lang w:val="it-IT" w:eastAsia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DFC230" wp14:editId="59298041">
                <wp:simplePos x="0" y="0"/>
                <wp:positionH relativeFrom="column">
                  <wp:posOffset>-307340</wp:posOffset>
                </wp:positionH>
                <wp:positionV relativeFrom="paragraph">
                  <wp:posOffset>-527050</wp:posOffset>
                </wp:positionV>
                <wp:extent cx="6385560" cy="97282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972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8B1" w:rsidRPr="000D7D81" w:rsidRDefault="00ED1645" w:rsidP="00BF01CB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b/>
                                <w:sz w:val="44"/>
                                <w:szCs w:val="44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0D7D81">
                              <w:rPr>
                                <w:rFonts w:ascii="Footlight MT Light" w:hAnsi="Footlight MT Light"/>
                                <w:b/>
                                <w:sz w:val="44"/>
                                <w:szCs w:val="44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1817 – 2017 Celebra</w:t>
                            </w:r>
                            <w:r w:rsidR="000D7D81" w:rsidRPr="000D7D81">
                              <w:rPr>
                                <w:rFonts w:ascii="Footlight MT Light" w:hAnsi="Footlight MT Light"/>
                                <w:b/>
                                <w:sz w:val="44"/>
                                <w:szCs w:val="44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zioni</w:t>
                            </w:r>
                          </w:p>
                          <w:p w:rsidR="004B28B1" w:rsidRPr="000D7D81" w:rsidRDefault="00BF01CB" w:rsidP="00BF01CB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b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0D7D81">
                              <w:rPr>
                                <w:rFonts w:ascii="Footlight MT Light" w:hAnsi="Footlight MT Light"/>
                                <w:b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                    </w:t>
                            </w:r>
                            <w:r w:rsidR="00ED1645" w:rsidRPr="000D7D81">
                              <w:rPr>
                                <w:rFonts w:ascii="Footlight MT Light" w:hAnsi="Footlight MT Light"/>
                                <w:b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Mar</w:t>
                            </w:r>
                            <w:r w:rsidR="000D7D81" w:rsidRPr="000D7D81">
                              <w:rPr>
                                <w:rFonts w:ascii="Footlight MT Light" w:hAnsi="Footlight MT Light"/>
                                <w:b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ia</w:t>
                            </w:r>
                            <w:r w:rsidR="00ED1645" w:rsidRPr="000D7D81">
                              <w:rPr>
                                <w:rFonts w:ascii="Footlight MT Light" w:hAnsi="Footlight MT Light"/>
                                <w:b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,</w:t>
                            </w:r>
                            <w:r w:rsidRPr="000D7D81">
                              <w:rPr>
                                <w:rFonts w:ascii="Footlight MT Light" w:hAnsi="Footlight MT Light"/>
                                <w:b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ED1645" w:rsidRPr="000D7D81">
                              <w:rPr>
                                <w:rFonts w:ascii="Footlight MT Light" w:hAnsi="Footlight MT Light"/>
                                <w:b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D7D81" w:rsidRPr="000D7D81">
                              <w:rPr>
                                <w:rFonts w:ascii="Footlight MT Light" w:hAnsi="Footlight MT Light"/>
                                <w:b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Gianna-Maria e ciascuna di noi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9D8DE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4.2pt;margin-top:-41.5pt;width:502.8pt;height:7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" filled="f" stroked="f" strokeweight=".5pt">
                <v:textbox>
                  <w:txbxContent>
                    <w:p w:rsidR="004B28B1" w:rsidRPr="000D7D81" w:rsidRDefault="00ED1645" w:rsidP="00BF01CB">
                      <w:pPr>
                        <w:spacing w:line="276" w:lineRule="auto"/>
                        <w:rPr>
                          <w:rFonts w:ascii="Footlight MT Light" w:hAnsi="Footlight MT Light"/>
                          <w:b/>
                          <w:sz w:val="44"/>
                          <w:szCs w:val="44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0D7D81">
                        <w:rPr>
                          <w:rFonts w:ascii="Footlight MT Light" w:hAnsi="Footlight MT Light"/>
                          <w:b/>
                          <w:sz w:val="44"/>
                          <w:szCs w:val="44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1817 – 2017 Celebra</w:t>
                      </w:r>
                      <w:r w:rsidR="000D7D81" w:rsidRPr="000D7D81">
                        <w:rPr>
                          <w:rFonts w:ascii="Footlight MT Light" w:hAnsi="Footlight MT Light"/>
                          <w:b/>
                          <w:sz w:val="44"/>
                          <w:szCs w:val="44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zioni</w:t>
                      </w:r>
                    </w:p>
                    <w:p w:rsidR="004B28B1" w:rsidRPr="000D7D81" w:rsidRDefault="00BF01CB" w:rsidP="00BF01CB">
                      <w:pPr>
                        <w:spacing w:line="276" w:lineRule="auto"/>
                        <w:rPr>
                          <w:rFonts w:ascii="Footlight MT Light" w:hAnsi="Footlight MT Light"/>
                          <w:b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0D7D81">
                        <w:rPr>
                          <w:rFonts w:ascii="Footlight MT Light" w:hAnsi="Footlight MT Light"/>
                          <w:b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                    </w:t>
                      </w:r>
                      <w:proofErr w:type="gramStart"/>
                      <w:r w:rsidR="00ED1645" w:rsidRPr="000D7D81">
                        <w:rPr>
                          <w:rFonts w:ascii="Footlight MT Light" w:hAnsi="Footlight MT Light"/>
                          <w:b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Mar</w:t>
                      </w:r>
                      <w:r w:rsidR="000D7D81" w:rsidRPr="000D7D81">
                        <w:rPr>
                          <w:rFonts w:ascii="Footlight MT Light" w:hAnsi="Footlight MT Light"/>
                          <w:b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ia</w:t>
                      </w:r>
                      <w:r w:rsidR="00ED1645" w:rsidRPr="000D7D81">
                        <w:rPr>
                          <w:rFonts w:ascii="Footlight MT Light" w:hAnsi="Footlight MT Light"/>
                          <w:b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,</w:t>
                      </w:r>
                      <w:r w:rsidRPr="000D7D81">
                        <w:rPr>
                          <w:rFonts w:ascii="Footlight MT Light" w:hAnsi="Footlight MT Light"/>
                          <w:b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r w:rsidR="00ED1645" w:rsidRPr="000D7D81">
                        <w:rPr>
                          <w:rFonts w:ascii="Footlight MT Light" w:hAnsi="Footlight MT Light"/>
                          <w:b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r w:rsidR="000D7D81" w:rsidRPr="000D7D81">
                        <w:rPr>
                          <w:rFonts w:ascii="Footlight MT Light" w:hAnsi="Footlight MT Light"/>
                          <w:b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Gianna</w:t>
                      </w:r>
                      <w:proofErr w:type="gramEnd"/>
                      <w:r w:rsidR="000D7D81" w:rsidRPr="000D7D81">
                        <w:rPr>
                          <w:rFonts w:ascii="Footlight MT Light" w:hAnsi="Footlight MT Light"/>
                          <w:b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-Maria e ciascuna di noi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3173" w:rsidRPr="008B4E0E" w:rsidRDefault="008B4E0E" w:rsidP="009513C7">
      <w:pPr>
        <w:pStyle w:val="ListParagraph"/>
        <w:numPr>
          <w:ilvl w:val="0"/>
          <w:numId w:val="4"/>
        </w:numPr>
        <w:rPr>
          <w:rFonts w:ascii="Garamond" w:hAnsi="Garamond"/>
          <w:i/>
          <w:sz w:val="40"/>
          <w:szCs w:val="40"/>
          <w:lang w:val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B4E0E">
        <w:rPr>
          <w:rFonts w:ascii="Garamond" w:hAnsi="Garamond"/>
          <w:i/>
          <w:sz w:val="40"/>
          <w:szCs w:val="40"/>
          <w:lang w:val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Annunciazion</w:t>
      </w:r>
      <w:r>
        <w:rPr>
          <w:rFonts w:ascii="Garamond" w:hAnsi="Garamond"/>
          <w:i/>
          <w:sz w:val="40"/>
          <w:szCs w:val="40"/>
          <w:lang w:val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</w:t>
      </w:r>
      <w:r w:rsidR="00A65233" w:rsidRPr="008B4E0E">
        <w:rPr>
          <w:rFonts w:ascii="Garamond" w:hAnsi="Garamond"/>
          <w:i/>
          <w:sz w:val="40"/>
          <w:szCs w:val="40"/>
          <w:lang w:val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BC1DA9" w:rsidRPr="008B4E0E" w:rsidRDefault="004B28B1" w:rsidP="007D3173">
      <w:pPr>
        <w:rPr>
          <w:rFonts w:ascii="Garamond" w:hAnsi="Garamond"/>
          <w:b/>
          <w:i/>
          <w:sz w:val="28"/>
          <w:szCs w:val="28"/>
          <w:lang w:val="it-IT"/>
        </w:rPr>
      </w:pPr>
      <w:r w:rsidRPr="008B4E0E">
        <w:rPr>
          <w:rFonts w:ascii="Garamond" w:hAnsi="Garamond"/>
          <w:sz w:val="28"/>
          <w:szCs w:val="28"/>
          <w:lang w:val="it-IT" w:eastAsia="it-IT"/>
        </w:rPr>
        <w:drawing>
          <wp:anchor distT="0" distB="0" distL="114300" distR="114300" simplePos="0" relativeHeight="251668480" behindDoc="1" locked="0" layoutInCell="1" allowOverlap="1" wp14:anchorId="282A2F22" wp14:editId="755EE5F1">
            <wp:simplePos x="0" y="0"/>
            <wp:positionH relativeFrom="column">
              <wp:posOffset>0</wp:posOffset>
            </wp:positionH>
            <wp:positionV relativeFrom="paragraph">
              <wp:posOffset>103505</wp:posOffset>
            </wp:positionV>
            <wp:extent cx="2042160" cy="1835785"/>
            <wp:effectExtent l="0" t="0" r="0" b="0"/>
            <wp:wrapTight wrapText="bothSides">
              <wp:wrapPolygon edited="0">
                <wp:start x="0" y="0"/>
                <wp:lineTo x="0" y="21294"/>
                <wp:lineTo x="21358" y="21294"/>
                <wp:lineTo x="2135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D70C17AABF4775AB31C4AE7D18E03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4C4" w:rsidRPr="008B4E0E" w:rsidRDefault="0023789A" w:rsidP="00AE2F87">
      <w:pPr>
        <w:rPr>
          <w:rFonts w:ascii="Garamond" w:hAnsi="Garamond"/>
          <w:i/>
          <w:sz w:val="28"/>
          <w:szCs w:val="28"/>
          <w:lang w:val="it-IT"/>
        </w:rPr>
      </w:pPr>
      <w:r w:rsidRPr="008B4E0E">
        <w:rPr>
          <w:rFonts w:ascii="Garamond" w:hAnsi="Garamond"/>
          <w:sz w:val="28"/>
          <w:szCs w:val="28"/>
          <w:lang w:val="it-IT"/>
        </w:rPr>
        <w:t>“</w:t>
      </w:r>
      <w:r w:rsidR="00AE2F87" w:rsidRPr="008B4E0E">
        <w:rPr>
          <w:rFonts w:ascii="Garamond" w:hAnsi="Garamond"/>
          <w:i/>
          <w:sz w:val="28"/>
          <w:szCs w:val="28"/>
          <w:lang w:val="it-IT"/>
        </w:rPr>
        <w:t>Mar</w:t>
      </w:r>
      <w:r w:rsidR="00A65233" w:rsidRPr="008B4E0E">
        <w:rPr>
          <w:rFonts w:ascii="Garamond" w:hAnsi="Garamond"/>
          <w:i/>
          <w:sz w:val="28"/>
          <w:szCs w:val="28"/>
          <w:lang w:val="it-IT"/>
        </w:rPr>
        <w:t>ia non temere. Dio ha una sorpresa per te</w:t>
      </w:r>
      <w:r w:rsidR="00AE2F87" w:rsidRPr="008B4E0E">
        <w:rPr>
          <w:rFonts w:ascii="Garamond" w:hAnsi="Garamond"/>
          <w:i/>
          <w:sz w:val="28"/>
          <w:szCs w:val="28"/>
          <w:lang w:val="it-IT"/>
        </w:rPr>
        <w:t xml:space="preserve">…”  </w:t>
      </w:r>
    </w:p>
    <w:p w:rsidR="002C64C4" w:rsidRPr="008B4E0E" w:rsidRDefault="002C64C4" w:rsidP="00AE2F87">
      <w:pPr>
        <w:rPr>
          <w:rFonts w:ascii="Garamond" w:hAnsi="Garamond"/>
          <w:i/>
          <w:sz w:val="28"/>
          <w:szCs w:val="28"/>
          <w:lang w:val="it-IT"/>
        </w:rPr>
      </w:pPr>
    </w:p>
    <w:p w:rsidR="002C64C4" w:rsidRPr="008B4E0E" w:rsidRDefault="00C915EE" w:rsidP="00BC065B">
      <w:pPr>
        <w:spacing w:line="276" w:lineRule="auto"/>
        <w:rPr>
          <w:rStyle w:val="text"/>
          <w:rFonts w:ascii="Garamond" w:hAnsi="Garamond"/>
          <w:b/>
          <w:i/>
          <w:sz w:val="28"/>
          <w:szCs w:val="28"/>
          <w:lang w:val="it-IT"/>
        </w:rPr>
      </w:pPr>
      <w:r w:rsidRPr="008B4E0E">
        <w:rPr>
          <w:rStyle w:val="text"/>
          <w:rFonts w:ascii="Garamond" w:hAnsi="Garamond"/>
          <w:b/>
          <w:i/>
          <w:sz w:val="28"/>
          <w:szCs w:val="28"/>
          <w:lang w:val="it-IT"/>
        </w:rPr>
        <w:t>Y Maria disse:</w:t>
      </w:r>
    </w:p>
    <w:p w:rsidR="00997BF5" w:rsidRPr="008B4E0E" w:rsidRDefault="00997BF5" w:rsidP="00BC065B">
      <w:pPr>
        <w:spacing w:line="276" w:lineRule="auto"/>
        <w:rPr>
          <w:rStyle w:val="text"/>
          <w:rFonts w:ascii="Garamond" w:hAnsi="Garamond"/>
          <w:i/>
          <w:sz w:val="28"/>
          <w:szCs w:val="28"/>
          <w:lang w:val="it-IT"/>
        </w:rPr>
      </w:pPr>
    </w:p>
    <w:p w:rsidR="004B28B1" w:rsidRPr="008B4E0E" w:rsidRDefault="002C64C4" w:rsidP="00BC065B">
      <w:pPr>
        <w:spacing w:line="276" w:lineRule="auto"/>
        <w:rPr>
          <w:rStyle w:val="text"/>
          <w:rFonts w:ascii="Garamond" w:hAnsi="Garamond"/>
          <w:i/>
          <w:sz w:val="28"/>
          <w:szCs w:val="28"/>
          <w:lang w:val="it-IT"/>
        </w:rPr>
      </w:pPr>
      <w:r w:rsidRPr="008B4E0E">
        <w:rPr>
          <w:rStyle w:val="text"/>
          <w:rFonts w:ascii="Garamond" w:hAnsi="Garamond"/>
          <w:i/>
          <w:sz w:val="28"/>
          <w:szCs w:val="28"/>
          <w:lang w:val="it-IT"/>
        </w:rPr>
        <w:t>“</w:t>
      </w:r>
      <w:r w:rsidR="00212E78" w:rsidRPr="008B4E0E">
        <w:rPr>
          <w:rStyle w:val="text"/>
          <w:rFonts w:ascii="Garamond" w:hAnsi="Garamond"/>
          <w:i/>
          <w:sz w:val="28"/>
          <w:szCs w:val="28"/>
          <w:lang w:val="it-IT"/>
        </w:rPr>
        <w:t>Sì, ora vedo tutto: Sono l’ancella del Signore, pronta a servire.</w:t>
      </w:r>
      <w:r w:rsidR="00485B60" w:rsidRPr="008B4E0E">
        <w:rPr>
          <w:rStyle w:val="text"/>
          <w:rFonts w:ascii="Garamond" w:hAnsi="Garamond"/>
          <w:i/>
          <w:sz w:val="28"/>
          <w:szCs w:val="28"/>
          <w:lang w:val="it-IT"/>
        </w:rPr>
        <w:t>”</w:t>
      </w:r>
      <w:r w:rsidR="00AE2F87" w:rsidRPr="008B4E0E">
        <w:rPr>
          <w:rStyle w:val="text"/>
          <w:rFonts w:ascii="Garamond" w:hAnsi="Garamond"/>
          <w:i/>
          <w:sz w:val="28"/>
          <w:szCs w:val="28"/>
          <w:lang w:val="it-IT"/>
        </w:rPr>
        <w:t xml:space="preserve"> </w:t>
      </w:r>
      <w:r w:rsidR="004B28B1" w:rsidRPr="008B4E0E">
        <w:rPr>
          <w:rStyle w:val="text"/>
          <w:rFonts w:ascii="Garamond" w:hAnsi="Garamond"/>
          <w:i/>
          <w:sz w:val="28"/>
          <w:szCs w:val="28"/>
          <w:lang w:val="it-IT"/>
        </w:rPr>
        <w:t xml:space="preserve"> </w:t>
      </w:r>
      <w:r w:rsidR="00D640A7" w:rsidRPr="008B4E0E">
        <w:rPr>
          <w:rStyle w:val="text"/>
          <w:rFonts w:ascii="Garamond" w:hAnsi="Garamond"/>
          <w:i/>
          <w:sz w:val="28"/>
          <w:szCs w:val="28"/>
          <w:lang w:val="it-IT"/>
        </w:rPr>
        <w:t xml:space="preserve"> </w:t>
      </w:r>
    </w:p>
    <w:p w:rsidR="004B28B1" w:rsidRPr="008B4E0E" w:rsidRDefault="004B28B1" w:rsidP="00AE2F87">
      <w:pPr>
        <w:rPr>
          <w:rStyle w:val="text"/>
          <w:rFonts w:ascii="Garamond" w:hAnsi="Garamond"/>
          <w:i/>
          <w:sz w:val="28"/>
          <w:szCs w:val="28"/>
          <w:lang w:val="it-IT"/>
        </w:rPr>
      </w:pPr>
    </w:p>
    <w:p w:rsidR="00AE2F87" w:rsidRPr="008B4E0E" w:rsidRDefault="00ED1645" w:rsidP="004B28B1">
      <w:pPr>
        <w:rPr>
          <w:rFonts w:ascii="Garamond" w:hAnsi="Garamond"/>
          <w:i/>
          <w:sz w:val="28"/>
          <w:szCs w:val="28"/>
          <w:lang w:val="it-IT"/>
        </w:rPr>
      </w:pPr>
      <w:r w:rsidRPr="008B4E0E">
        <w:rPr>
          <w:rStyle w:val="text"/>
          <w:rFonts w:ascii="Garamond" w:hAnsi="Garamond"/>
          <w:sz w:val="20"/>
          <w:szCs w:val="20"/>
          <w:lang w:val="it-IT"/>
        </w:rPr>
        <w:t xml:space="preserve">      </w:t>
      </w:r>
      <w:r w:rsidR="004B28B1" w:rsidRPr="008B4E0E">
        <w:rPr>
          <w:rStyle w:val="text"/>
          <w:rFonts w:ascii="Garamond" w:hAnsi="Garamond"/>
          <w:sz w:val="20"/>
          <w:szCs w:val="20"/>
          <w:lang w:val="it-IT"/>
        </w:rPr>
        <w:t>Lu</w:t>
      </w:r>
      <w:r w:rsidR="00212E78" w:rsidRPr="008B4E0E">
        <w:rPr>
          <w:rStyle w:val="text"/>
          <w:rFonts w:ascii="Garamond" w:hAnsi="Garamond"/>
          <w:sz w:val="20"/>
          <w:szCs w:val="20"/>
          <w:lang w:val="it-IT"/>
        </w:rPr>
        <w:t>ca</w:t>
      </w:r>
      <w:r w:rsidR="004B28B1" w:rsidRPr="008B4E0E">
        <w:rPr>
          <w:rStyle w:val="text"/>
          <w:rFonts w:ascii="Garamond" w:hAnsi="Garamond"/>
          <w:sz w:val="20"/>
          <w:szCs w:val="20"/>
          <w:lang w:val="it-IT"/>
        </w:rPr>
        <w:t xml:space="preserve"> 1.37-38</w:t>
      </w:r>
      <w:r w:rsidR="004B28B1" w:rsidRPr="008B4E0E">
        <w:rPr>
          <w:rStyle w:val="text"/>
          <w:rFonts w:ascii="Garamond" w:hAnsi="Garamond"/>
          <w:i/>
          <w:sz w:val="28"/>
          <w:szCs w:val="28"/>
          <w:lang w:val="it-IT"/>
        </w:rPr>
        <w:t xml:space="preserve"> </w:t>
      </w:r>
      <w:r w:rsidR="00212E78" w:rsidRPr="008B4E0E">
        <w:rPr>
          <w:rStyle w:val="text"/>
          <w:rFonts w:ascii="Garamond" w:hAnsi="Garamond"/>
          <w:sz w:val="20"/>
          <w:szCs w:val="20"/>
          <w:lang w:val="it-IT"/>
        </w:rPr>
        <w:t xml:space="preserve">Il Messaggio </w:t>
      </w:r>
      <w:r w:rsidR="002C64C4" w:rsidRPr="008B4E0E">
        <w:rPr>
          <w:rStyle w:val="text"/>
          <w:rFonts w:ascii="Garamond" w:hAnsi="Garamond"/>
          <w:sz w:val="20"/>
          <w:szCs w:val="20"/>
          <w:lang w:val="it-IT"/>
        </w:rPr>
        <w:t>(MSG)</w:t>
      </w:r>
      <w:r w:rsidR="00212E78" w:rsidRPr="008B4E0E">
        <w:rPr>
          <w:rStyle w:val="text"/>
          <w:rFonts w:ascii="Garamond" w:hAnsi="Garamond"/>
          <w:sz w:val="20"/>
          <w:szCs w:val="20"/>
          <w:lang w:val="it-IT"/>
        </w:rPr>
        <w:t>: versione contemporanea della Bibbia.</w:t>
      </w:r>
    </w:p>
    <w:p w:rsidR="002866E7" w:rsidRPr="008B4E0E" w:rsidRDefault="002866E7" w:rsidP="007D3173">
      <w:pPr>
        <w:rPr>
          <w:rFonts w:ascii="Garamond" w:hAnsi="Garamond"/>
          <w:b/>
          <w:sz w:val="20"/>
          <w:szCs w:val="20"/>
          <w:lang w:val="it-IT"/>
        </w:rPr>
      </w:pPr>
    </w:p>
    <w:p w:rsidR="009025F6" w:rsidRPr="008B4E0E" w:rsidRDefault="009025F6" w:rsidP="007D3173">
      <w:pPr>
        <w:rPr>
          <w:rFonts w:ascii="Garamond" w:hAnsi="Garamond"/>
          <w:b/>
          <w:sz w:val="20"/>
          <w:szCs w:val="20"/>
          <w:lang w:val="it-IT"/>
        </w:rPr>
      </w:pPr>
    </w:p>
    <w:p w:rsidR="00321F76" w:rsidRPr="008B4E0E" w:rsidRDefault="00321F76" w:rsidP="007D3173">
      <w:pPr>
        <w:rPr>
          <w:rFonts w:ascii="Garamond" w:hAnsi="Garamond"/>
          <w:b/>
          <w:sz w:val="28"/>
          <w:szCs w:val="28"/>
          <w:lang w:val="it-IT"/>
        </w:rPr>
      </w:pPr>
      <w:bookmarkStart w:id="0" w:name="_GoBack"/>
      <w:bookmarkEnd w:id="0"/>
    </w:p>
    <w:p w:rsidR="00321F76" w:rsidRPr="008B4E0E" w:rsidRDefault="00321F76" w:rsidP="007D3173">
      <w:pPr>
        <w:rPr>
          <w:rFonts w:ascii="Garamond" w:hAnsi="Garamond"/>
          <w:b/>
          <w:sz w:val="28"/>
          <w:szCs w:val="28"/>
          <w:lang w:val="it-IT"/>
        </w:rPr>
      </w:pPr>
    </w:p>
    <w:p w:rsidR="009025F6" w:rsidRPr="008B4E0E" w:rsidRDefault="00212E78" w:rsidP="007D3173">
      <w:pPr>
        <w:rPr>
          <w:rFonts w:ascii="Garamond" w:hAnsi="Garamond"/>
          <w:b/>
          <w:sz w:val="28"/>
          <w:szCs w:val="28"/>
          <w:lang w:val="it-IT"/>
        </w:rPr>
      </w:pPr>
      <w:r w:rsidRPr="008B4E0E">
        <w:rPr>
          <w:rFonts w:ascii="Garamond" w:hAnsi="Garamond"/>
          <w:b/>
          <w:sz w:val="28"/>
          <w:szCs w:val="28"/>
          <w:lang w:val="it-IT"/>
        </w:rPr>
        <w:t>Ricordiamo i momenti della nostra propria Annunciazione</w:t>
      </w:r>
      <w:r w:rsidR="00A93915" w:rsidRPr="008B4E0E">
        <w:rPr>
          <w:rFonts w:ascii="Garamond" w:hAnsi="Garamond"/>
          <w:b/>
          <w:sz w:val="28"/>
          <w:szCs w:val="28"/>
          <w:lang w:val="it-IT"/>
        </w:rPr>
        <w:t xml:space="preserve">: </w:t>
      </w:r>
      <w:r w:rsidR="009025F6" w:rsidRPr="008B4E0E">
        <w:rPr>
          <w:rFonts w:ascii="Garamond" w:hAnsi="Garamond"/>
          <w:b/>
          <w:sz w:val="28"/>
          <w:szCs w:val="28"/>
          <w:lang w:val="it-IT"/>
        </w:rPr>
        <w:t xml:space="preserve"> </w:t>
      </w:r>
    </w:p>
    <w:p w:rsidR="009A171F" w:rsidRPr="008B4E0E" w:rsidRDefault="009A171F" w:rsidP="007D3173">
      <w:pPr>
        <w:rPr>
          <w:rFonts w:ascii="Garamond" w:hAnsi="Garamond"/>
          <w:b/>
          <w:sz w:val="32"/>
          <w:szCs w:val="32"/>
          <w:lang w:val="it-IT"/>
        </w:rPr>
      </w:pPr>
    </w:p>
    <w:p w:rsidR="009025F6" w:rsidRPr="008B4E0E" w:rsidRDefault="00212E78" w:rsidP="007D3173">
      <w:pPr>
        <w:rPr>
          <w:rFonts w:ascii="Garamond" w:hAnsi="Garamond"/>
          <w:b/>
          <w:sz w:val="28"/>
          <w:szCs w:val="28"/>
          <w:lang w:val="it-IT"/>
        </w:rPr>
      </w:pPr>
      <w:r w:rsidRPr="008B4E0E">
        <w:rPr>
          <w:rFonts w:ascii="Garamond" w:hAnsi="Garamond"/>
          <w:b/>
          <w:sz w:val="28"/>
          <w:szCs w:val="28"/>
          <w:lang w:val="it-IT"/>
        </w:rPr>
        <w:t>Quale è stata la mia reazione iniziale? Cosa e chi mi ha incoraggiato/scoraggiato?</w:t>
      </w:r>
      <w:r w:rsidR="00A93915" w:rsidRPr="008B4E0E">
        <w:rPr>
          <w:rFonts w:ascii="Garamond" w:hAnsi="Garamond"/>
          <w:b/>
          <w:sz w:val="28"/>
          <w:szCs w:val="28"/>
          <w:lang w:val="it-IT"/>
        </w:rPr>
        <w:t xml:space="preserve"> </w:t>
      </w:r>
    </w:p>
    <w:p w:rsidR="00A93915" w:rsidRPr="008B4E0E" w:rsidRDefault="00A93915" w:rsidP="007D3173">
      <w:pPr>
        <w:rPr>
          <w:rFonts w:ascii="Garamond" w:hAnsi="Garamond"/>
          <w:b/>
          <w:sz w:val="28"/>
          <w:szCs w:val="28"/>
          <w:lang w:val="it-IT"/>
        </w:rPr>
      </w:pPr>
      <w:r w:rsidRPr="008B4E0E">
        <w:rPr>
          <w:rFonts w:ascii="Garamond" w:hAnsi="Garamond"/>
          <w:b/>
          <w:sz w:val="28"/>
          <w:szCs w:val="28"/>
          <w:lang w:val="it-IT"/>
        </w:rPr>
        <w:tab/>
      </w:r>
      <w:r w:rsidRPr="008B4E0E">
        <w:rPr>
          <w:rFonts w:ascii="Garamond" w:hAnsi="Garamond"/>
          <w:b/>
          <w:sz w:val="28"/>
          <w:szCs w:val="28"/>
          <w:lang w:val="it-IT"/>
        </w:rPr>
        <w:tab/>
      </w:r>
      <w:r w:rsidR="00212E78" w:rsidRPr="008B4E0E">
        <w:rPr>
          <w:rFonts w:ascii="Garamond" w:hAnsi="Garamond"/>
          <w:b/>
          <w:sz w:val="28"/>
          <w:szCs w:val="28"/>
          <w:lang w:val="it-IT"/>
        </w:rPr>
        <w:t>Cosa mi ha spinto a seguire lo stile di vita marista</w:t>
      </w:r>
      <w:r w:rsidRPr="008B4E0E">
        <w:rPr>
          <w:rFonts w:ascii="Garamond" w:hAnsi="Garamond"/>
          <w:b/>
          <w:sz w:val="28"/>
          <w:szCs w:val="28"/>
          <w:lang w:val="it-IT"/>
        </w:rPr>
        <w:t xml:space="preserve">? </w:t>
      </w:r>
    </w:p>
    <w:p w:rsidR="009025F6" w:rsidRPr="008B4E0E" w:rsidRDefault="009025F6" w:rsidP="007D3173">
      <w:pPr>
        <w:rPr>
          <w:rFonts w:ascii="Garamond" w:hAnsi="Garamond"/>
          <w:b/>
          <w:sz w:val="20"/>
          <w:szCs w:val="20"/>
          <w:lang w:val="it-IT"/>
        </w:rPr>
      </w:pPr>
    </w:p>
    <w:p w:rsidR="00A93915" w:rsidRPr="008B4E0E" w:rsidRDefault="00AC7D5A" w:rsidP="007D3173">
      <w:pPr>
        <w:rPr>
          <w:rFonts w:ascii="Garamond" w:hAnsi="Garamond"/>
          <w:sz w:val="28"/>
          <w:szCs w:val="28"/>
          <w:lang w:val="it-IT"/>
        </w:rPr>
      </w:pPr>
      <w:r w:rsidRPr="008B4E0E">
        <w:rPr>
          <w:rFonts w:ascii="Garamond" w:hAnsi="Garamond"/>
          <w:b/>
          <w:i/>
          <w:sz w:val="28"/>
          <w:szCs w:val="28"/>
          <w:lang w:val="it-IT"/>
        </w:rPr>
        <w:t>Jeanne-</w:t>
      </w:r>
      <w:r w:rsidR="002866E7" w:rsidRPr="008B4E0E">
        <w:rPr>
          <w:rFonts w:ascii="Garamond" w:hAnsi="Garamond"/>
          <w:b/>
          <w:i/>
          <w:sz w:val="28"/>
          <w:szCs w:val="28"/>
          <w:lang w:val="it-IT"/>
        </w:rPr>
        <w:t>Marie Chavoin:</w:t>
      </w:r>
      <w:r w:rsidR="002866E7" w:rsidRPr="008B4E0E">
        <w:rPr>
          <w:rFonts w:ascii="Garamond" w:hAnsi="Garamond"/>
          <w:sz w:val="28"/>
          <w:szCs w:val="28"/>
          <w:lang w:val="it-IT"/>
        </w:rPr>
        <w:t xml:space="preserve">  </w:t>
      </w:r>
    </w:p>
    <w:p w:rsidR="00A93915" w:rsidRPr="008B4E0E" w:rsidRDefault="00A93915" w:rsidP="007D3173">
      <w:pPr>
        <w:rPr>
          <w:rFonts w:ascii="Garamond" w:hAnsi="Garamond"/>
          <w:sz w:val="28"/>
          <w:szCs w:val="28"/>
          <w:lang w:val="it-IT"/>
        </w:rPr>
      </w:pPr>
    </w:p>
    <w:p w:rsidR="0023789A" w:rsidRPr="008B4E0E" w:rsidRDefault="00212E78" w:rsidP="007D3173">
      <w:pPr>
        <w:rPr>
          <w:rFonts w:ascii="Garamond" w:hAnsi="Garamond"/>
          <w:b/>
          <w:lang w:val="it-IT"/>
        </w:rPr>
      </w:pPr>
      <w:r w:rsidRPr="008B4E0E">
        <w:rPr>
          <w:rFonts w:ascii="Garamond" w:hAnsi="Garamond"/>
          <w:sz w:val="24"/>
          <w:szCs w:val="24"/>
          <w:lang w:val="it-IT"/>
        </w:rPr>
        <w:t>Nella sua infanzia e prima giovinezza questa bambina prediletta non sapeva nulla del mondo esistente oltre il suo villaggio</w:t>
      </w:r>
      <w:r w:rsidR="002866E7" w:rsidRPr="008B4E0E">
        <w:rPr>
          <w:rFonts w:ascii="Garamond" w:hAnsi="Garamond"/>
          <w:sz w:val="24"/>
          <w:szCs w:val="24"/>
          <w:lang w:val="it-IT"/>
        </w:rPr>
        <w:t xml:space="preserve">… </w:t>
      </w:r>
      <w:r w:rsidR="002866E7" w:rsidRPr="008B4E0E">
        <w:rPr>
          <w:rFonts w:ascii="Garamond" w:hAnsi="Garamond"/>
          <w:b/>
          <w:sz w:val="20"/>
          <w:szCs w:val="20"/>
          <w:lang w:val="it-IT"/>
        </w:rPr>
        <w:t>RMJ 279, 4</w:t>
      </w:r>
    </w:p>
    <w:p w:rsidR="009025F6" w:rsidRPr="008B4E0E" w:rsidRDefault="009025F6" w:rsidP="00091D25">
      <w:pPr>
        <w:jc w:val="both"/>
        <w:rPr>
          <w:rFonts w:ascii="Garamond" w:hAnsi="Garamond" w:cs="Bookman Old Style"/>
          <w:sz w:val="24"/>
          <w:szCs w:val="24"/>
          <w:lang w:val="it-IT"/>
        </w:rPr>
      </w:pPr>
    </w:p>
    <w:p w:rsidR="00ED5B75" w:rsidRPr="008B4E0E" w:rsidRDefault="002F585E" w:rsidP="00966327">
      <w:pPr>
        <w:jc w:val="both"/>
        <w:rPr>
          <w:rFonts w:ascii="Garamond" w:hAnsi="Garamond"/>
          <w:sz w:val="24"/>
          <w:szCs w:val="24"/>
          <w:lang w:val="it-IT" w:eastAsia="fr-FR"/>
        </w:rPr>
      </w:pPr>
      <w:r w:rsidRPr="008B4E0E">
        <w:rPr>
          <w:rFonts w:ascii="Garamond" w:hAnsi="Garamond" w:cs="Bookman Old Style"/>
          <w:sz w:val="24"/>
          <w:szCs w:val="24"/>
          <w:lang w:val="it-IT"/>
        </w:rPr>
        <w:t xml:space="preserve">Un giorno in cui Gianna-Maria aveva, come sempre, aperto il suo cuore a </w:t>
      </w:r>
      <w:r w:rsidR="00091D25" w:rsidRPr="008B4E0E">
        <w:rPr>
          <w:rFonts w:ascii="Garamond" w:hAnsi="Garamond" w:cs="Bookman Old Style"/>
          <w:sz w:val="24"/>
          <w:szCs w:val="24"/>
          <w:lang w:val="it-IT"/>
        </w:rPr>
        <w:t xml:space="preserve">M. </w:t>
      </w:r>
      <w:proofErr w:type="spellStart"/>
      <w:r w:rsidR="00091D25" w:rsidRPr="008B4E0E">
        <w:rPr>
          <w:rFonts w:ascii="Garamond" w:hAnsi="Garamond" w:cs="Bookman Old Style"/>
          <w:sz w:val="24"/>
          <w:szCs w:val="24"/>
          <w:lang w:val="it-IT"/>
        </w:rPr>
        <w:t>Lefranc</w:t>
      </w:r>
      <w:proofErr w:type="spellEnd"/>
      <w:r w:rsidRPr="008B4E0E">
        <w:rPr>
          <w:rFonts w:ascii="Garamond" w:hAnsi="Garamond" w:cs="Bookman Old Style"/>
          <w:sz w:val="24"/>
          <w:szCs w:val="24"/>
          <w:lang w:val="it-IT"/>
        </w:rPr>
        <w:t>, lei concluse senza dirgli nulla della grazia straordinaria che le era stata donata. Lui le disse: “Ma tu non hai detto nulla di quanto ti è successo giovedì santo davanti al Santissimo Sacramento.” Poi, rendendosi lei conto che lui poteva saperlo solo per ispirazione (perché lei non ne aveva parlato con nessuno), lei gli disse che</w:t>
      </w:r>
      <w:r w:rsidR="00D541F1" w:rsidRPr="008B4E0E">
        <w:rPr>
          <w:rFonts w:ascii="Garamond" w:hAnsi="Garamond" w:cs="Bookman Old Style"/>
          <w:sz w:val="24"/>
          <w:szCs w:val="24"/>
          <w:lang w:val="it-IT"/>
        </w:rPr>
        <w:t xml:space="preserve"> era sicura di aver visto nostro Signore in una luce </w:t>
      </w:r>
      <w:r w:rsidR="00243503" w:rsidRPr="008B4E0E">
        <w:rPr>
          <w:rFonts w:ascii="Garamond" w:hAnsi="Garamond" w:cs="Bookman Old Style"/>
          <w:sz w:val="24"/>
          <w:szCs w:val="24"/>
          <w:lang w:val="it-IT"/>
        </w:rPr>
        <w:t xml:space="preserve">sfolgorante e che la sua anima ricevette grande consolazione, ma che lei non le aveva dato nessuna importanza. Questa luce paragonata con tutte le pietre preziose e i diamanti sarebbe solo polvere.  </w:t>
      </w:r>
      <w:r w:rsidR="00091D25" w:rsidRPr="008B4E0E">
        <w:rPr>
          <w:rFonts w:ascii="Garamond" w:hAnsi="Garamond" w:cs="Bookman Old Style"/>
          <w:sz w:val="24"/>
          <w:szCs w:val="24"/>
          <w:lang w:val="it-IT"/>
        </w:rPr>
        <w:t xml:space="preserve"> </w:t>
      </w:r>
    </w:p>
    <w:p w:rsidR="00ED5B75" w:rsidRPr="008B4E0E" w:rsidRDefault="00243503" w:rsidP="00966327">
      <w:pPr>
        <w:jc w:val="both"/>
        <w:rPr>
          <w:rFonts w:ascii="Garamond" w:hAnsi="Garamond" w:cs="Bookman Old Style"/>
          <w:b/>
          <w:sz w:val="24"/>
          <w:szCs w:val="24"/>
          <w:lang w:val="it-IT"/>
        </w:rPr>
      </w:pPr>
      <w:r w:rsidRPr="008B4E0E">
        <w:rPr>
          <w:rFonts w:ascii="Garamond" w:hAnsi="Garamond" w:cs="Bookman Old Style"/>
          <w:sz w:val="24"/>
          <w:szCs w:val="24"/>
          <w:lang w:val="it-IT"/>
        </w:rPr>
        <w:t xml:space="preserve">Dopo un lunghissimo silenzio, </w:t>
      </w:r>
      <w:r w:rsidR="007F1D09" w:rsidRPr="008B4E0E">
        <w:rPr>
          <w:rFonts w:ascii="Garamond" w:hAnsi="Garamond" w:cs="Bookman Old Style"/>
          <w:sz w:val="24"/>
          <w:szCs w:val="24"/>
          <w:lang w:val="it-IT"/>
        </w:rPr>
        <w:t xml:space="preserve">M. </w:t>
      </w:r>
      <w:proofErr w:type="spellStart"/>
      <w:r w:rsidR="007F1D09" w:rsidRPr="008B4E0E">
        <w:rPr>
          <w:rFonts w:ascii="Garamond" w:hAnsi="Garamond" w:cs="Bookman Old Style"/>
          <w:sz w:val="24"/>
          <w:szCs w:val="24"/>
          <w:lang w:val="it-IT"/>
        </w:rPr>
        <w:t>Lefranc</w:t>
      </w:r>
      <w:proofErr w:type="spellEnd"/>
      <w:r w:rsidR="00966327" w:rsidRPr="008B4E0E">
        <w:rPr>
          <w:rFonts w:ascii="Garamond" w:hAnsi="Garamond" w:cs="Bookman Old Style"/>
          <w:sz w:val="24"/>
          <w:szCs w:val="24"/>
          <w:lang w:val="it-IT"/>
        </w:rPr>
        <w:t xml:space="preserve"> </w:t>
      </w:r>
      <w:r w:rsidRPr="008B4E0E">
        <w:rPr>
          <w:rFonts w:ascii="Garamond" w:hAnsi="Garamond" w:cs="Bookman Old Style"/>
          <w:sz w:val="24"/>
          <w:szCs w:val="24"/>
          <w:lang w:val="it-IT"/>
        </w:rPr>
        <w:t xml:space="preserve">improvvisamente rispose: “Dio non vuole che lei </w:t>
      </w:r>
      <w:r w:rsidR="008B4E0E" w:rsidRPr="008B4E0E">
        <w:rPr>
          <w:rFonts w:ascii="Garamond" w:hAnsi="Garamond" w:cs="Bookman Old Style"/>
          <w:sz w:val="24"/>
          <w:szCs w:val="24"/>
          <w:lang w:val="it-IT"/>
        </w:rPr>
        <w:t>si unisca</w:t>
      </w:r>
      <w:r w:rsidRPr="008B4E0E">
        <w:rPr>
          <w:rFonts w:ascii="Garamond" w:hAnsi="Garamond" w:cs="Bookman Old Style"/>
          <w:sz w:val="24"/>
          <w:szCs w:val="24"/>
          <w:lang w:val="it-IT"/>
        </w:rPr>
        <w:t xml:space="preserve"> a una congregazione esistente, ma ad una </w:t>
      </w:r>
      <w:r w:rsidR="00E12CB7" w:rsidRPr="008B4E0E">
        <w:rPr>
          <w:rFonts w:ascii="Garamond" w:hAnsi="Garamond" w:cs="Bookman Old Style"/>
          <w:sz w:val="24"/>
          <w:szCs w:val="24"/>
          <w:lang w:val="it-IT"/>
        </w:rPr>
        <w:t>che ancora non esiste</w:t>
      </w:r>
      <w:r w:rsidR="00966327" w:rsidRPr="008B4E0E">
        <w:rPr>
          <w:rFonts w:ascii="Garamond" w:hAnsi="Garamond" w:cs="Bookman Old Style"/>
          <w:sz w:val="24"/>
          <w:szCs w:val="24"/>
          <w:lang w:val="it-IT"/>
        </w:rPr>
        <w:t>.”</w:t>
      </w:r>
      <w:r w:rsidR="00966327" w:rsidRPr="008B4E0E">
        <w:rPr>
          <w:rFonts w:ascii="Garamond" w:hAnsi="Garamond" w:cs="Bookman Old Style"/>
          <w:sz w:val="24"/>
          <w:szCs w:val="24"/>
          <w:vertAlign w:val="superscript"/>
          <w:lang w:val="it-IT"/>
        </w:rPr>
        <w:t xml:space="preserve">  </w:t>
      </w:r>
      <w:r w:rsidR="004B28B1" w:rsidRPr="008B4E0E">
        <w:rPr>
          <w:rFonts w:ascii="Garamond" w:hAnsi="Garamond" w:cs="Bookman Old Style"/>
          <w:sz w:val="24"/>
          <w:szCs w:val="24"/>
          <w:vertAlign w:val="superscript"/>
          <w:lang w:val="it-IT"/>
        </w:rPr>
        <w:t xml:space="preserve">   </w:t>
      </w:r>
      <w:r w:rsidR="00966327" w:rsidRPr="008B4E0E">
        <w:rPr>
          <w:rFonts w:ascii="Garamond" w:hAnsi="Garamond" w:cs="Bookman Old Style"/>
          <w:sz w:val="24"/>
          <w:szCs w:val="24"/>
          <w:vertAlign w:val="superscript"/>
          <w:lang w:val="it-IT"/>
        </w:rPr>
        <w:t xml:space="preserve"> </w:t>
      </w:r>
      <w:r w:rsidR="00966327" w:rsidRPr="008B4E0E">
        <w:rPr>
          <w:rFonts w:ascii="Garamond" w:hAnsi="Garamond" w:cs="Bookman Old Style"/>
          <w:b/>
          <w:sz w:val="20"/>
          <w:szCs w:val="20"/>
          <w:lang w:val="it-IT"/>
        </w:rPr>
        <w:t>RMJ 163, 17</w:t>
      </w:r>
    </w:p>
    <w:p w:rsidR="004A0C0C" w:rsidRPr="008B4E0E" w:rsidRDefault="004A0C0C" w:rsidP="00966327">
      <w:pPr>
        <w:jc w:val="both"/>
        <w:rPr>
          <w:rFonts w:ascii="Garamond" w:hAnsi="Garamond" w:cs="Bookman Old Style"/>
          <w:sz w:val="24"/>
          <w:szCs w:val="24"/>
          <w:lang w:val="it-IT"/>
        </w:rPr>
      </w:pPr>
    </w:p>
    <w:p w:rsidR="004A0C0C" w:rsidRPr="008B4E0E" w:rsidRDefault="00E12CB7" w:rsidP="004A0C0C">
      <w:pPr>
        <w:rPr>
          <w:rFonts w:ascii="Garamond" w:hAnsi="Garamond" w:cstheme="minorHAnsi"/>
          <w:b/>
          <w:lang w:val="it-IT"/>
        </w:rPr>
      </w:pPr>
      <w:r w:rsidRPr="008B4E0E">
        <w:rPr>
          <w:rFonts w:ascii="Garamond" w:hAnsi="Garamond" w:cstheme="minorHAnsi"/>
          <w:sz w:val="24"/>
          <w:szCs w:val="24"/>
          <w:lang w:val="it-IT"/>
        </w:rPr>
        <w:t>Abbiamo una Madre che ci ama più di tutte le altre madri messe insieme; e ciò dovrebbe essere per noi fonte di grande coraggio. Pensate a come vi ama, avendovi scelto per il suo servizio tra migliaia di ragazze che vivono nel mondo esposte al pericolo.  Oh, mie care, voi dovreste apprezzare molto la vostra vocazione e ringraziare Nostro Signore per tutte le grazie che Lui vi ha dato</w:t>
      </w:r>
      <w:r w:rsidR="004A0C0C" w:rsidRPr="008B4E0E">
        <w:rPr>
          <w:rFonts w:ascii="Garamond" w:hAnsi="Garamond" w:cstheme="minorHAnsi"/>
          <w:lang w:val="it-IT"/>
        </w:rPr>
        <w:t xml:space="preserve">… </w:t>
      </w:r>
      <w:r w:rsidR="004B28B1" w:rsidRPr="008B4E0E">
        <w:rPr>
          <w:rFonts w:ascii="Garamond" w:hAnsi="Garamond" w:cstheme="minorHAnsi"/>
          <w:lang w:val="it-IT"/>
        </w:rPr>
        <w:t xml:space="preserve">   </w:t>
      </w:r>
      <w:r w:rsidR="004A0C0C" w:rsidRPr="008B4E0E">
        <w:rPr>
          <w:rFonts w:ascii="Garamond" w:hAnsi="Garamond" w:cstheme="minorHAnsi"/>
          <w:b/>
          <w:sz w:val="20"/>
          <w:szCs w:val="20"/>
          <w:lang w:val="it-IT"/>
        </w:rPr>
        <w:t>CMJ 87, 2</w:t>
      </w:r>
    </w:p>
    <w:p w:rsidR="004A0C0C" w:rsidRPr="008B4E0E" w:rsidRDefault="004A0C0C" w:rsidP="00966327">
      <w:pPr>
        <w:jc w:val="both"/>
        <w:rPr>
          <w:rFonts w:ascii="Garamond" w:hAnsi="Garamond" w:cs="Bookman Old Style"/>
          <w:lang w:val="it-IT"/>
        </w:rPr>
      </w:pPr>
    </w:p>
    <w:p w:rsidR="009025F6" w:rsidRPr="008B4E0E" w:rsidRDefault="00E12CB7" w:rsidP="009025F6">
      <w:pPr>
        <w:jc w:val="both"/>
        <w:rPr>
          <w:rFonts w:ascii="Garamond" w:hAnsi="Garamond"/>
          <w:b/>
          <w:sz w:val="28"/>
          <w:szCs w:val="28"/>
          <w:lang w:val="it-IT"/>
        </w:rPr>
      </w:pPr>
      <w:r w:rsidRPr="008B4E0E">
        <w:rPr>
          <w:rFonts w:ascii="Garamond" w:hAnsi="Garamond"/>
          <w:b/>
          <w:sz w:val="28"/>
          <w:szCs w:val="28"/>
          <w:lang w:val="it-IT"/>
        </w:rPr>
        <w:t xml:space="preserve">E le grazie della nostra chiamata: </w:t>
      </w:r>
      <w:r w:rsidR="00A93915" w:rsidRPr="008B4E0E">
        <w:rPr>
          <w:rFonts w:ascii="Garamond" w:hAnsi="Garamond"/>
          <w:b/>
          <w:sz w:val="28"/>
          <w:szCs w:val="28"/>
          <w:lang w:val="it-IT"/>
        </w:rPr>
        <w:t xml:space="preserve"> </w:t>
      </w:r>
    </w:p>
    <w:p w:rsidR="00A93915" w:rsidRPr="008B4E0E" w:rsidRDefault="00E12CB7" w:rsidP="003B68CF">
      <w:pPr>
        <w:ind w:firstLine="708"/>
        <w:jc w:val="both"/>
        <w:rPr>
          <w:rFonts w:ascii="Garamond" w:hAnsi="Garamond"/>
          <w:b/>
          <w:sz w:val="28"/>
          <w:szCs w:val="28"/>
          <w:lang w:val="it-IT"/>
        </w:rPr>
      </w:pPr>
      <w:r w:rsidRPr="008B4E0E">
        <w:rPr>
          <w:rFonts w:ascii="Garamond" w:hAnsi="Garamond"/>
          <w:b/>
          <w:sz w:val="28"/>
          <w:szCs w:val="28"/>
          <w:lang w:val="it-IT"/>
        </w:rPr>
        <w:t>Osservo la mia vita e ricerco in essa il mio entusiasmo iniziale…</w:t>
      </w:r>
    </w:p>
    <w:p w:rsidR="00ED1645" w:rsidRPr="008B4E0E" w:rsidRDefault="00ED1645" w:rsidP="003B68CF">
      <w:pPr>
        <w:ind w:firstLine="708"/>
        <w:jc w:val="both"/>
        <w:rPr>
          <w:rFonts w:ascii="Garamond" w:hAnsi="Garamond"/>
          <w:b/>
          <w:sz w:val="28"/>
          <w:szCs w:val="28"/>
          <w:lang w:val="it-IT"/>
        </w:rPr>
      </w:pPr>
    </w:p>
    <w:p w:rsidR="004B28B1" w:rsidRPr="008B4E0E" w:rsidRDefault="004B28B1" w:rsidP="003B68CF">
      <w:pPr>
        <w:ind w:firstLine="708"/>
        <w:jc w:val="both"/>
        <w:rPr>
          <w:rFonts w:ascii="Garamond" w:hAnsi="Garamond"/>
          <w:b/>
          <w:sz w:val="28"/>
          <w:szCs w:val="28"/>
          <w:lang w:val="it-IT"/>
        </w:rPr>
      </w:pPr>
    </w:p>
    <w:sectPr w:rsidR="004B28B1" w:rsidRPr="008B4E0E" w:rsidSect="004B28B1">
      <w:pgSz w:w="11907" w:h="16839" w:code="9"/>
      <w:pgMar w:top="1440" w:right="113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B6A"/>
    <w:multiLevelType w:val="hybridMultilevel"/>
    <w:tmpl w:val="79B0E932"/>
    <w:lvl w:ilvl="0" w:tplc="8AD6CBE4">
      <w:start w:val="3"/>
      <w:numFmt w:val="decimal"/>
      <w:lvlText w:val="%1."/>
      <w:lvlJc w:val="left"/>
      <w:pPr>
        <w:ind w:left="720" w:hanging="360"/>
      </w:pPr>
      <w:rPr>
        <w:rFonts w:hint="default"/>
        <w:i/>
        <w:sz w:val="3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63106"/>
    <w:multiLevelType w:val="hybridMultilevel"/>
    <w:tmpl w:val="D5C6C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C2BCD"/>
    <w:multiLevelType w:val="hybridMultilevel"/>
    <w:tmpl w:val="BE64AA9C"/>
    <w:lvl w:ilvl="0" w:tplc="511632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A1916"/>
    <w:multiLevelType w:val="hybridMultilevel"/>
    <w:tmpl w:val="B4F48ADA"/>
    <w:lvl w:ilvl="0" w:tplc="A1E6A4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F00A5E"/>
    <w:multiLevelType w:val="hybridMultilevel"/>
    <w:tmpl w:val="60143A6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A0"/>
    <w:rsid w:val="00021F73"/>
    <w:rsid w:val="000433C2"/>
    <w:rsid w:val="000836D5"/>
    <w:rsid w:val="00091D25"/>
    <w:rsid w:val="000952C6"/>
    <w:rsid w:val="000C2AD1"/>
    <w:rsid w:val="000D7D81"/>
    <w:rsid w:val="00111D45"/>
    <w:rsid w:val="00195DA0"/>
    <w:rsid w:val="00212E78"/>
    <w:rsid w:val="00234FF8"/>
    <w:rsid w:val="0023789A"/>
    <w:rsid w:val="00243503"/>
    <w:rsid w:val="002866E7"/>
    <w:rsid w:val="002C2897"/>
    <w:rsid w:val="002C64C4"/>
    <w:rsid w:val="002E3D32"/>
    <w:rsid w:val="002F585E"/>
    <w:rsid w:val="00303D8E"/>
    <w:rsid w:val="00314979"/>
    <w:rsid w:val="00321F76"/>
    <w:rsid w:val="00367E0D"/>
    <w:rsid w:val="003B68CF"/>
    <w:rsid w:val="0042255F"/>
    <w:rsid w:val="00440F37"/>
    <w:rsid w:val="00446122"/>
    <w:rsid w:val="004809E5"/>
    <w:rsid w:val="00485B60"/>
    <w:rsid w:val="004A0C0C"/>
    <w:rsid w:val="004B28B1"/>
    <w:rsid w:val="004F4076"/>
    <w:rsid w:val="005613E6"/>
    <w:rsid w:val="0056509F"/>
    <w:rsid w:val="005A44FF"/>
    <w:rsid w:val="005D19C7"/>
    <w:rsid w:val="005D77C5"/>
    <w:rsid w:val="0065256B"/>
    <w:rsid w:val="00685629"/>
    <w:rsid w:val="006C2FB8"/>
    <w:rsid w:val="006D22C6"/>
    <w:rsid w:val="006F6C32"/>
    <w:rsid w:val="00716A5E"/>
    <w:rsid w:val="007B7AF9"/>
    <w:rsid w:val="007D3173"/>
    <w:rsid w:val="007F1D09"/>
    <w:rsid w:val="008B4E0E"/>
    <w:rsid w:val="008D36BC"/>
    <w:rsid w:val="008D6643"/>
    <w:rsid w:val="009025F6"/>
    <w:rsid w:val="00942F78"/>
    <w:rsid w:val="009513C7"/>
    <w:rsid w:val="00966327"/>
    <w:rsid w:val="00974011"/>
    <w:rsid w:val="00997BF5"/>
    <w:rsid w:val="009A171F"/>
    <w:rsid w:val="00A03911"/>
    <w:rsid w:val="00A14E87"/>
    <w:rsid w:val="00A65233"/>
    <w:rsid w:val="00A65C03"/>
    <w:rsid w:val="00A83E1B"/>
    <w:rsid w:val="00A93915"/>
    <w:rsid w:val="00AC2A48"/>
    <w:rsid w:val="00AC7D5A"/>
    <w:rsid w:val="00AE0EA9"/>
    <w:rsid w:val="00AE2F87"/>
    <w:rsid w:val="00AE6E8D"/>
    <w:rsid w:val="00B056D6"/>
    <w:rsid w:val="00B17D0D"/>
    <w:rsid w:val="00BC065B"/>
    <w:rsid w:val="00BC1049"/>
    <w:rsid w:val="00BC1DA9"/>
    <w:rsid w:val="00BF01CB"/>
    <w:rsid w:val="00C10A6B"/>
    <w:rsid w:val="00C434CA"/>
    <w:rsid w:val="00C677E4"/>
    <w:rsid w:val="00C915EE"/>
    <w:rsid w:val="00CC2F30"/>
    <w:rsid w:val="00CF016B"/>
    <w:rsid w:val="00D303AB"/>
    <w:rsid w:val="00D31566"/>
    <w:rsid w:val="00D541F1"/>
    <w:rsid w:val="00D640A7"/>
    <w:rsid w:val="00DE5E0E"/>
    <w:rsid w:val="00E12CB7"/>
    <w:rsid w:val="00E1742A"/>
    <w:rsid w:val="00E249DB"/>
    <w:rsid w:val="00E56620"/>
    <w:rsid w:val="00ED12A0"/>
    <w:rsid w:val="00ED1645"/>
    <w:rsid w:val="00ED5B75"/>
    <w:rsid w:val="00EE03F9"/>
    <w:rsid w:val="00F107B3"/>
    <w:rsid w:val="00F22AE3"/>
    <w:rsid w:val="00F327EE"/>
    <w:rsid w:val="00F6069D"/>
    <w:rsid w:val="00F64303"/>
    <w:rsid w:val="00F7094C"/>
    <w:rsid w:val="00F742C0"/>
    <w:rsid w:val="00F84743"/>
    <w:rsid w:val="00F9720C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F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">
    <w:name w:val="text"/>
    <w:basedOn w:val="DefaultParagraphFont"/>
    <w:rsid w:val="00AE2F87"/>
  </w:style>
  <w:style w:type="paragraph" w:customStyle="1" w:styleId="line">
    <w:name w:val="line"/>
    <w:basedOn w:val="Normal"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dent-1-breaks">
    <w:name w:val="indent-1-breaks"/>
    <w:basedOn w:val="DefaultParagraphFont"/>
    <w:rsid w:val="00AE2F87"/>
  </w:style>
  <w:style w:type="paragraph" w:customStyle="1" w:styleId="first-line-none">
    <w:name w:val="first-line-none"/>
    <w:basedOn w:val="Normal"/>
    <w:rsid w:val="00B17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p-1">
    <w:name w:val="top-1"/>
    <w:basedOn w:val="Normal"/>
    <w:rsid w:val="00565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F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">
    <w:name w:val="text"/>
    <w:basedOn w:val="DefaultParagraphFont"/>
    <w:rsid w:val="00AE2F87"/>
  </w:style>
  <w:style w:type="paragraph" w:customStyle="1" w:styleId="line">
    <w:name w:val="line"/>
    <w:basedOn w:val="Normal"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dent-1-breaks">
    <w:name w:val="indent-1-breaks"/>
    <w:basedOn w:val="DefaultParagraphFont"/>
    <w:rsid w:val="00AE2F87"/>
  </w:style>
  <w:style w:type="paragraph" w:customStyle="1" w:styleId="first-line-none">
    <w:name w:val="first-line-none"/>
    <w:basedOn w:val="Normal"/>
    <w:rsid w:val="00B17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p-1">
    <w:name w:val="top-1"/>
    <w:basedOn w:val="Normal"/>
    <w:rsid w:val="00565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FACF-771B-47B3-89E5-ED23D902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O'Brien sm</dc:creator>
  <cp:lastModifiedBy>Segretary</cp:lastModifiedBy>
  <cp:revision>4</cp:revision>
  <cp:lastPrinted>2017-01-30T08:40:00Z</cp:lastPrinted>
  <dcterms:created xsi:type="dcterms:W3CDTF">2017-01-25T15:32:00Z</dcterms:created>
  <dcterms:modified xsi:type="dcterms:W3CDTF">2017-01-30T08:40:00Z</dcterms:modified>
</cp:coreProperties>
</file>